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REFERENCE JAXB in Oracle Java 17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>Международный банк Санкт-Петербурга (Акционерное общество)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r w:rsidRPr="00E12B18">
        <w:rPr>
          <w:b/>
          <w:szCs w:val="28"/>
          <w:lang w:val="en-US"/>
        </w:rPr>
        <w:t>РАД-454834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r>
        <w:rPr>
          <w:b/>
          <w:lang w:val="en-US"/>
        </w:rPr>
        <w:t>07 сентября 2026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276551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10 - </w:t>
      </w:r>
      <w:r w:rsidRPr="005F498E" w:rsidR="005F498E">
        <w:t>Нежилое помещение - 14,8 кв. м, адрес: Москва, Косино-Ухтомский р-н, ул. Руднёвка, д. 43а, пом. XIV м/м 596, этаж 5, кадастровый номер 77:03:0010008:2162, ограничения и обременения: наличие перепланировки/переустройства/реконструкции установить невозможно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12.08.2026 - 23.08.2026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396 000.00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25.08.2026 - 05.09.2026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356 400.00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07.09.2026 - 18.09.2026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330 026.40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Зверева Надежда Сергеевна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353467, Краснодарский край, г Геленджик, тер. СНТ Голубая долина, ул Тихая, д 50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418605-ИД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25.08.2026 - 05.09.2026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05.09.2026 г. в 13:46:56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387 728.00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983471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</w:p>
        </w:tc>
        <w:tc>
          <w:tcPr>
            <w:tcW w:w="833" w:type="pct"/>
          </w:tcPr>
          <w:p w:rsidRPr="00E12B18" w:rsidR="0010465B" w:rsidP="00983471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 xml:space="preserve">Сумма </w:t>
            </w:r>
            <w:r w:rsidR="00983471">
              <w:rPr>
                <w:b/>
                <w:sz w:val="20"/>
                <w:szCs w:val="20"/>
              </w:rPr>
              <w:t xml:space="preserve">поступившего </w:t>
            </w:r>
            <w:r w:rsidR="00983471">
              <w:rPr>
                <w:b/>
                <w:sz w:val="20"/>
                <w:szCs w:val="20"/>
              </w:rPr>
              <w:lastRenderedPageBreak/>
              <w:t>задатка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>Зверева Надежда Сергеевна 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r w:rsidRPr="008474E3">
              <w:rPr>
                <w:sz w:val="20"/>
                <w:szCs w:val="20"/>
                <w:lang w:val="en-US"/>
              </w:rPr>
              <w:t>790105241313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353467, Краснодарский край, г Геленджик, тер. СНТ Голубая долина, ул Тихая, д 50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747E49">
              <w:rPr>
                <w:sz w:val="20"/>
                <w:szCs w:val="20"/>
                <w:lang w:val="en-US"/>
              </w:rPr>
              <w:t>Уколов Михаил Сергеевич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r w:rsidR="00396E31">
              <w:rPr>
                <w:sz w:val="20"/>
                <w:szCs w:val="20"/>
                <w:lang w:val="en-US"/>
              </w:rPr>
              <w:t/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05.09.2026 г. в 13:46:56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387 728.00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E12B18">
              <w:rPr>
                <w:sz w:val="20"/>
                <w:szCs w:val="20"/>
              </w:rPr>
              <w:t>53 460.00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6C0" w:rsidRDefault="00F356C0" w:rsidP="002D73D9">
      <w:r>
        <w:separator/>
      </w:r>
    </w:p>
  </w:endnote>
  <w:endnote w:type="continuationSeparator" w:id="0">
    <w:p w:rsidR="00F356C0" w:rsidRDefault="00F356C0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502FC1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983471">
      <w:rPr>
        <w:noProof/>
        <w:lang w:val="en-US"/>
      </w:rPr>
      <w:instrText>2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983471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 w:rsidR="00983471">
      <w:fldChar w:fldCharType="separate"/>
    </w:r>
    <w:r w:rsidR="00983471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983471">
      <w:rPr>
        <w:noProof/>
        <w:sz w:val="20"/>
        <w:szCs w:val="20"/>
      </w:rPr>
      <w:t xml:space="preserve">торговой </w:t>
    </w:r>
    <w:r w:rsidR="00983471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983471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6C0" w:rsidRDefault="00F356C0" w:rsidP="002D73D9">
      <w:r>
        <w:separator/>
      </w:r>
    </w:p>
  </w:footnote>
  <w:footnote w:type="continuationSeparator" w:id="0">
    <w:p w:rsidR="00F356C0" w:rsidRDefault="00F356C0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02FC1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3471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864AA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56C0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4AD7F6F-3DBB-46C0-A8BE-BBA639FD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2352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Александр Г. Бутин</cp:lastModifiedBy>
  <cp:revision>3</cp:revision>
  <cp:lastPrinted>2011-04-27T07:48:00Z</cp:lastPrinted>
  <dcterms:created xsi:type="dcterms:W3CDTF">2025-05-14T09:22:00Z</dcterms:created>
  <dcterms:modified xsi:type="dcterms:W3CDTF">2025-05-14T09:23:00Z</dcterms:modified>
</cp:coreProperties>
</file>